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A8" w:rsidRDefault="00995FA8" w:rsidP="00817295">
      <w:pPr>
        <w:rPr>
          <w:rFonts w:cs="Times New Roman"/>
          <w:sz w:val="28"/>
          <w:szCs w:val="28"/>
        </w:rPr>
      </w:pPr>
      <w:r w:rsidRPr="00F358EC">
        <w:rPr>
          <w:rFonts w:cs="宋体" w:hint="eastAsia"/>
          <w:sz w:val="28"/>
          <w:szCs w:val="28"/>
        </w:rPr>
        <w:t>附表</w:t>
      </w:r>
      <w:r w:rsidRPr="00F358EC">
        <w:rPr>
          <w:sz w:val="28"/>
          <w:szCs w:val="28"/>
        </w:rPr>
        <w:t xml:space="preserve"> 2</w:t>
      </w:r>
    </w:p>
    <w:p w:rsidR="00995FA8" w:rsidRPr="00817295" w:rsidRDefault="00995FA8" w:rsidP="00817295">
      <w:pPr>
        <w:jc w:val="center"/>
        <w:rPr>
          <w:rFonts w:cs="Times New Roman"/>
          <w:sz w:val="28"/>
          <w:szCs w:val="28"/>
        </w:rPr>
      </w:pPr>
      <w:r w:rsidRPr="00833DB8">
        <w:rPr>
          <w:rFonts w:cs="宋体" w:hint="eastAsia"/>
          <w:b/>
          <w:bCs/>
          <w:sz w:val="36"/>
          <w:szCs w:val="36"/>
        </w:rPr>
        <w:t>西昌学院学生因病缺勤情况每天汇总表</w:t>
      </w:r>
    </w:p>
    <w:p w:rsidR="00995FA8" w:rsidRPr="00F358EC" w:rsidRDefault="00995FA8" w:rsidP="00D233E2">
      <w:pPr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全院应出勤</w:t>
      </w:r>
      <w:r>
        <w:rPr>
          <w:rFonts w:ascii="宋体" w:hAnsi="宋体" w:cs="宋体" w:hint="eastAsia"/>
          <w:sz w:val="28"/>
          <w:szCs w:val="28"/>
        </w:rPr>
        <w:t>▁▁▁▁人，男生▁▁▁人，女生▁▁▁人</w:t>
      </w:r>
    </w:p>
    <w:tbl>
      <w:tblPr>
        <w:tblW w:w="14140" w:type="dxa"/>
        <w:tblInd w:w="-106" w:type="dxa"/>
        <w:tblLook w:val="00A0"/>
      </w:tblPr>
      <w:tblGrid>
        <w:gridCol w:w="1360"/>
        <w:gridCol w:w="1240"/>
        <w:gridCol w:w="1050"/>
        <w:gridCol w:w="1050"/>
        <w:gridCol w:w="2685"/>
        <w:gridCol w:w="2127"/>
        <w:gridCol w:w="850"/>
        <w:gridCol w:w="1276"/>
        <w:gridCol w:w="929"/>
        <w:gridCol w:w="1573"/>
      </w:tblGrid>
      <w:tr w:rsidR="00995FA8" w:rsidRPr="00E6053C">
        <w:trPr>
          <w:trHeight w:val="28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  <w:r w:rsidRPr="00D57A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因病缺勤人数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因病缺勤主要症状及人数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发热、咳嗽、头痛、咽痛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腹痛、腹泻、呕吐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受伤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其它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D57AE1" w:rsidRDefault="00995FA8" w:rsidP="00D57AE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D57AE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95FA8" w:rsidRDefault="00995FA8" w:rsidP="00995FA8">
      <w:pPr>
        <w:ind w:firstLineChars="200" w:firstLine="31680"/>
        <w:rPr>
          <w:rFonts w:cs="Times New Roman"/>
          <w:sz w:val="28"/>
          <w:szCs w:val="28"/>
        </w:rPr>
      </w:pPr>
    </w:p>
    <w:tbl>
      <w:tblPr>
        <w:tblW w:w="9000" w:type="dxa"/>
        <w:tblInd w:w="-106" w:type="dxa"/>
        <w:tblLook w:val="00A0"/>
      </w:tblPr>
      <w:tblGrid>
        <w:gridCol w:w="3080"/>
        <w:gridCol w:w="2604"/>
        <w:gridCol w:w="3316"/>
      </w:tblGrid>
      <w:tr w:rsidR="00995FA8" w:rsidRPr="00E6053C">
        <w:trPr>
          <w:trHeight w:val="27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学生因病缺课疾病名称及人数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确诊疾病及人数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可疑疾病及人数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5FA8" w:rsidRPr="00E6053C">
        <w:trPr>
          <w:trHeight w:val="27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未定疾病及人数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FA8" w:rsidRPr="007C712F" w:rsidRDefault="00995FA8" w:rsidP="007C712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7C71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95FA8" w:rsidRDefault="00995FA8" w:rsidP="00995FA8">
      <w:pPr>
        <w:ind w:firstLineChars="200" w:firstLine="31680"/>
        <w:rPr>
          <w:rFonts w:cs="Times New Roman"/>
          <w:sz w:val="28"/>
          <w:szCs w:val="28"/>
        </w:rPr>
      </w:pPr>
    </w:p>
    <w:sectPr w:rsidR="00995FA8" w:rsidSect="00427596">
      <w:pgSz w:w="16838" w:h="11906" w:orient="landscape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A8" w:rsidRDefault="00995FA8" w:rsidP="00B968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5FA8" w:rsidRDefault="00995FA8" w:rsidP="00B968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A8" w:rsidRDefault="00995FA8" w:rsidP="00B968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5FA8" w:rsidRDefault="00995FA8" w:rsidP="00B968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266"/>
    <w:rsid w:val="00027396"/>
    <w:rsid w:val="0005250B"/>
    <w:rsid w:val="000941FC"/>
    <w:rsid w:val="000A4549"/>
    <w:rsid w:val="00115BB9"/>
    <w:rsid w:val="00120B1D"/>
    <w:rsid w:val="00141178"/>
    <w:rsid w:val="00253CE7"/>
    <w:rsid w:val="002B37A9"/>
    <w:rsid w:val="002F53C6"/>
    <w:rsid w:val="0030672B"/>
    <w:rsid w:val="00330C80"/>
    <w:rsid w:val="003A5EA4"/>
    <w:rsid w:val="00406204"/>
    <w:rsid w:val="00427596"/>
    <w:rsid w:val="00496AEA"/>
    <w:rsid w:val="004B2505"/>
    <w:rsid w:val="004C2046"/>
    <w:rsid w:val="004D4A25"/>
    <w:rsid w:val="00611C04"/>
    <w:rsid w:val="00631CE5"/>
    <w:rsid w:val="00636EC3"/>
    <w:rsid w:val="00661570"/>
    <w:rsid w:val="0067010D"/>
    <w:rsid w:val="006761BC"/>
    <w:rsid w:val="0068744B"/>
    <w:rsid w:val="006B4A2D"/>
    <w:rsid w:val="00705AEA"/>
    <w:rsid w:val="007269AC"/>
    <w:rsid w:val="007C712F"/>
    <w:rsid w:val="007C7699"/>
    <w:rsid w:val="00817295"/>
    <w:rsid w:val="00833D5D"/>
    <w:rsid w:val="00833DB8"/>
    <w:rsid w:val="00853830"/>
    <w:rsid w:val="00881863"/>
    <w:rsid w:val="008F2E34"/>
    <w:rsid w:val="009336B1"/>
    <w:rsid w:val="00995FA8"/>
    <w:rsid w:val="009B5E66"/>
    <w:rsid w:val="009F555D"/>
    <w:rsid w:val="00A35C1D"/>
    <w:rsid w:val="00A667E6"/>
    <w:rsid w:val="00A91266"/>
    <w:rsid w:val="00AC574A"/>
    <w:rsid w:val="00AE2E5D"/>
    <w:rsid w:val="00AE6108"/>
    <w:rsid w:val="00B25D85"/>
    <w:rsid w:val="00B9684E"/>
    <w:rsid w:val="00C52644"/>
    <w:rsid w:val="00C6557B"/>
    <w:rsid w:val="00CB7984"/>
    <w:rsid w:val="00D02075"/>
    <w:rsid w:val="00D10C64"/>
    <w:rsid w:val="00D16529"/>
    <w:rsid w:val="00D233E2"/>
    <w:rsid w:val="00D52C33"/>
    <w:rsid w:val="00D57AE1"/>
    <w:rsid w:val="00D972A6"/>
    <w:rsid w:val="00DC2B58"/>
    <w:rsid w:val="00E6053C"/>
    <w:rsid w:val="00F043D4"/>
    <w:rsid w:val="00F077C0"/>
    <w:rsid w:val="00F358EC"/>
    <w:rsid w:val="00F60142"/>
    <w:rsid w:val="00F8428E"/>
    <w:rsid w:val="00F84AFB"/>
    <w:rsid w:val="00F94A07"/>
    <w:rsid w:val="00F959BB"/>
    <w:rsid w:val="00FB1551"/>
    <w:rsid w:val="00FE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96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68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96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684E"/>
    <w:rPr>
      <w:sz w:val="18"/>
      <w:szCs w:val="18"/>
    </w:rPr>
  </w:style>
  <w:style w:type="character" w:customStyle="1" w:styleId="word01">
    <w:name w:val="word01"/>
    <w:basedOn w:val="DefaultParagraphFont"/>
    <w:uiPriority w:val="99"/>
    <w:rsid w:val="00B96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360</Characters>
  <Application>Microsoft Office Outlook</Application>
  <DocSecurity>0</DocSecurity>
  <Lines>0</Lines>
  <Paragraphs>0</Paragraphs>
  <ScaleCrop>false</ScaleCrop>
  <Company>WIN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后管处公号</cp:lastModifiedBy>
  <cp:revision>2</cp:revision>
  <dcterms:created xsi:type="dcterms:W3CDTF">2018-03-08T07:33:00Z</dcterms:created>
  <dcterms:modified xsi:type="dcterms:W3CDTF">2018-03-08T07:33:00Z</dcterms:modified>
</cp:coreProperties>
</file>